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highlight w:val="none"/>
        </w:rPr>
        <w:t xml:space="preserve">Право заключения до</w:t>
      </w:r>
      <w:r>
        <w:rPr>
          <w:b/>
          <w:bCs/>
          <w:color w:val="000000" w:themeColor="text1"/>
          <w:sz w:val="24"/>
          <w:szCs w:val="24"/>
          <w:highlight w:val="none"/>
        </w:rPr>
        <w:t xml:space="preserve">говора </w:t>
      </w:r>
      <w:r>
        <w:rPr>
          <w:b/>
          <w:bCs/>
          <w:color w:val="000000" w:themeColor="text1"/>
          <w:sz w:val="24"/>
          <w:szCs w:val="24"/>
          <w:highlight w:val="none"/>
        </w:rPr>
        <w:t xml:space="preserve">на </w:t>
      </w:r>
      <w:r>
        <w:rPr>
          <w:b/>
          <w:bCs/>
          <w:color w:val="000000" w:themeColor="text1"/>
          <w:sz w:val="24"/>
          <w:szCs w:val="24"/>
          <w:highlight w:val="none"/>
        </w:rPr>
        <w:t xml:space="preserve"> услуги по изготовлению и замене информации на Досках Почёта ПАО «Россети Урал» и филиала ПАО «Россети Урал» - «Пермэнерго» в 2026 году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RAD260043458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02.09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1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229 600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(</w:t>
      </w:r>
      <w:r>
        <w:rPr>
          <w:b/>
          <w:color w:val="000000"/>
          <w:sz w:val="24"/>
          <w:szCs w:val="24"/>
          <w:highlight w:val="yellow"/>
        </w:rPr>
        <w:t xml:space="preserve">НДС не облагается</w:t>
      </w:r>
      <w:r>
        <w:rPr>
          <w:b/>
          <w:color w:val="000000"/>
          <w:sz w:val="24"/>
          <w:szCs w:val="24"/>
          <w:highlight w:val="yellow"/>
        </w:rPr>
        <w:t xml:space="preserve">)</w:t>
      </w:r>
      <w:r>
        <w:rPr>
          <w:b/>
          <w:color w:val="000000"/>
          <w:sz w:val="24"/>
          <w:szCs w:val="24"/>
          <w:highlight w:val="yellow"/>
        </w:rPr>
        <w:t xml:space="preserve">.</w:t>
      </w:r>
      <w:r>
        <w:rPr>
          <w:b/>
          <w:color w:val="000000"/>
          <w:sz w:val="24"/>
          <w:szCs w:val="24"/>
          <w:highlight w:val="yellow"/>
        </w:rPr>
        <w:t xml:space="preserve">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момента заключения договора  по 21.12.2026 г</w:t>
      </w:r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 w:themeColor="text1"/>
          <w:sz w:val="24"/>
          <w:szCs w:val="24"/>
          <w:highlight w:val="none"/>
        </w:rPr>
      </w:r>
      <w:r>
        <w:rPr>
          <w:i w:val="0"/>
          <w:iCs w:val="0"/>
          <w:color w:val="000000" w:themeColor="text1"/>
          <w:sz w:val="24"/>
          <w:szCs w:val="24"/>
          <w:highlight w:val="none"/>
        </w:rPr>
        <w:t xml:space="preserve">Россия, Пермский край</w:t>
      </w:r>
      <w:r/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08.09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1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1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71"/>
          <w:b/>
          <w:bCs/>
          <w:sz w:val="24"/>
          <w:szCs w:val="24"/>
        </w:rPr>
        <w:t xml:space="preserve"> </w:t>
      </w:r>
      <w:r>
        <w:rPr>
          <w:rStyle w:val="1071"/>
          <w:b/>
          <w:bCs/>
          <w:sz w:val="24"/>
          <w:szCs w:val="24"/>
        </w:rPr>
        <w:t xml:space="preserve">T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r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t</w:t>
      </w:r>
      <w:r>
        <w:rPr>
          <w:rStyle w:val="1071"/>
          <w:b/>
          <w:bCs/>
          <w:sz w:val="24"/>
          <w:szCs w:val="24"/>
        </w:rPr>
        <w:t xml:space="preserve">u</w:t>
      </w:r>
      <w:r>
        <w:rPr>
          <w:rStyle w:val="1071"/>
          <w:b/>
          <w:bCs/>
          <w:sz w:val="24"/>
          <w:szCs w:val="24"/>
        </w:rPr>
        <w:t xml:space="preserve">h</w:t>
      </w:r>
      <w:r>
        <w:rPr>
          <w:rStyle w:val="1071"/>
          <w:b/>
          <w:bCs/>
          <w:sz w:val="24"/>
          <w:szCs w:val="24"/>
        </w:rPr>
        <w:t xml:space="preserve">i</w:t>
      </w:r>
      <w:r>
        <w:rPr>
          <w:rStyle w:val="1071"/>
          <w:b/>
          <w:bCs/>
          <w:sz w:val="24"/>
          <w:szCs w:val="24"/>
        </w:rPr>
        <w:t xml:space="preserve">n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-</w:t>
      </w:r>
      <w:r>
        <w:rPr>
          <w:rStyle w:val="1071"/>
          <w:b/>
          <w:bCs/>
          <w:sz w:val="24"/>
          <w:szCs w:val="24"/>
        </w:rPr>
        <w:t xml:space="preserve">A</w:t>
      </w:r>
      <w:r>
        <w:rPr>
          <w:rStyle w:val="1071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71"/>
            <w:b/>
            <w:sz w:val="24"/>
            <w:szCs w:val="24"/>
          </w:rPr>
          <w:t xml:space="preserve">@rosseti-ural.ru</w:t>
        </w:r>
        <w:r>
          <w:rPr>
            <w:rStyle w:val="107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7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71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71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71"/>
            <w:b/>
            <w:sz w:val="24"/>
            <w:highlight w:val="yellow"/>
          </w:rPr>
          <w:t xml:space="preserve">https://</w:t>
        </w:r>
        <w:r>
          <w:rPr>
            <w:rStyle w:val="1071"/>
            <w:b/>
            <w:sz w:val="24"/>
            <w:highlight w:val="yellow"/>
            <w:lang w:val="en-US"/>
          </w:rPr>
          <w:t xml:space="preserve">tender</w:t>
        </w:r>
        <w:r>
          <w:rPr>
            <w:rStyle w:val="1071"/>
            <w:b/>
            <w:sz w:val="24"/>
            <w:highlight w:val="yellow"/>
          </w:rPr>
          <w:t xml:space="preserve">.</w:t>
        </w:r>
        <w:r>
          <w:rPr>
            <w:rStyle w:val="1071"/>
            <w:b/>
            <w:sz w:val="24"/>
            <w:highlight w:val="yellow"/>
            <w:lang w:val="en-US"/>
          </w:rPr>
          <w:t xml:space="preserve">lot</w:t>
        </w:r>
        <w:r>
          <w:rPr>
            <w:rStyle w:val="1071"/>
            <w:b/>
            <w:sz w:val="24"/>
            <w:highlight w:val="yellow"/>
          </w:rPr>
          <w:t xml:space="preserve">-</w:t>
        </w:r>
        <w:r>
          <w:rPr>
            <w:rStyle w:val="1071"/>
            <w:b/>
            <w:sz w:val="24"/>
            <w:highlight w:val="yellow"/>
            <w:lang w:val="en-US"/>
          </w:rPr>
          <w:t xml:space="preserve">online</w:t>
        </w:r>
        <w:r>
          <w:rPr>
            <w:rStyle w:val="1071"/>
            <w:b/>
            <w:sz w:val="24"/>
            <w:highlight w:val="yellow"/>
          </w:rPr>
          <w:t xml:space="preserve">.</w:t>
        </w:r>
        <w:r>
          <w:rPr>
            <w:rStyle w:val="1071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71"/>
          <w:b/>
          <w:sz w:val="24"/>
          <w:highlight w:val="yellow"/>
        </w:rPr>
        <w:t xml:space="preserve">https</w:t>
      </w:r>
      <w:r>
        <w:rPr>
          <w:rStyle w:val="1071"/>
          <w:b/>
          <w:sz w:val="24"/>
          <w:highlight w:val="yellow"/>
        </w:rPr>
        <w:t xml:space="preserve">://rosseti.roseltorg.ru</w:t>
      </w:r>
      <w:r>
        <w:rPr>
          <w:rStyle w:val="1071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22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22"/>
          <w:highlight w:val="none"/>
        </w:rPr>
        <w:t xml:space="preserve">(указывает</w:t>
      </w:r>
      <w:r>
        <w:rPr>
          <w:rStyle w:val="1122"/>
          <w:highlight w:val="none"/>
        </w:rPr>
        <w:t xml:space="preserve">ся </w:t>
      </w:r>
      <w:r>
        <w:rPr>
          <w:rStyle w:val="1122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22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22"/>
                <w:sz w:val="20"/>
                <w:szCs w:val="20"/>
              </w:rPr>
              <w:t xml:space="preserve">(</w:t>
            </w:r>
            <w:r>
              <w:rPr>
                <w:rStyle w:val="1122"/>
                <w:sz w:val="20"/>
                <w:szCs w:val="20"/>
              </w:rPr>
              <w:t xml:space="preserve">заполнить поле</w:t>
            </w:r>
            <w:r>
              <w:rPr>
                <w:rStyle w:val="112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22"/>
                <w:sz w:val="20"/>
                <w:szCs w:val="20"/>
              </w:rPr>
              <w:t xml:space="preserve">(</w:t>
            </w:r>
            <w:r>
              <w:rPr>
                <w:rStyle w:val="1122"/>
                <w:sz w:val="20"/>
                <w:szCs w:val="20"/>
              </w:rPr>
              <w:t xml:space="preserve">заполнить поле</w:t>
            </w:r>
            <w:r>
              <w:rPr>
                <w:rStyle w:val="112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22"/>
                <w:sz w:val="20"/>
                <w:szCs w:val="20"/>
              </w:rPr>
              <w:t xml:space="preserve">(</w:t>
            </w:r>
            <w:r>
              <w:rPr>
                <w:rStyle w:val="1122"/>
                <w:sz w:val="20"/>
                <w:szCs w:val="20"/>
              </w:rPr>
              <w:t xml:space="preserve">заполнить поле</w:t>
            </w:r>
            <w:r>
              <w:rPr>
                <w:rStyle w:val="112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1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7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9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5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5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5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4">
    <w:name w:val="Heading 1 Char"/>
    <w:basedOn w:val="1053"/>
    <w:link w:val="1044"/>
    <w:uiPriority w:val="9"/>
    <w:rPr>
      <w:rFonts w:ascii="Arial" w:hAnsi="Arial" w:eastAsia="Arial" w:cs="Arial"/>
      <w:sz w:val="40"/>
      <w:szCs w:val="40"/>
    </w:rPr>
  </w:style>
  <w:style w:type="character" w:styleId="895">
    <w:name w:val="Heading 2 Char"/>
    <w:basedOn w:val="1053"/>
    <w:link w:val="1045"/>
    <w:uiPriority w:val="9"/>
    <w:rPr>
      <w:rFonts w:ascii="Arial" w:hAnsi="Arial" w:eastAsia="Arial" w:cs="Arial"/>
      <w:sz w:val="34"/>
    </w:rPr>
  </w:style>
  <w:style w:type="character" w:styleId="896">
    <w:name w:val="Heading 3 Char"/>
    <w:basedOn w:val="1053"/>
    <w:link w:val="1046"/>
    <w:uiPriority w:val="9"/>
    <w:rPr>
      <w:rFonts w:ascii="Arial" w:hAnsi="Arial" w:eastAsia="Arial" w:cs="Arial"/>
      <w:sz w:val="30"/>
      <w:szCs w:val="30"/>
    </w:rPr>
  </w:style>
  <w:style w:type="character" w:styleId="897">
    <w:name w:val="Heading 4 Char"/>
    <w:basedOn w:val="1053"/>
    <w:link w:val="1047"/>
    <w:uiPriority w:val="9"/>
    <w:rPr>
      <w:rFonts w:ascii="Arial" w:hAnsi="Arial" w:eastAsia="Arial" w:cs="Arial"/>
      <w:b/>
      <w:bCs/>
      <w:sz w:val="26"/>
      <w:szCs w:val="26"/>
    </w:rPr>
  </w:style>
  <w:style w:type="character" w:styleId="898">
    <w:name w:val="Heading 5 Char"/>
    <w:basedOn w:val="1053"/>
    <w:link w:val="1048"/>
    <w:uiPriority w:val="9"/>
    <w:rPr>
      <w:rFonts w:ascii="Arial" w:hAnsi="Arial" w:eastAsia="Arial" w:cs="Arial"/>
      <w:b/>
      <w:bCs/>
      <w:sz w:val="24"/>
      <w:szCs w:val="24"/>
    </w:rPr>
  </w:style>
  <w:style w:type="character" w:styleId="899">
    <w:name w:val="Heading 6 Char"/>
    <w:basedOn w:val="1053"/>
    <w:link w:val="1049"/>
    <w:uiPriority w:val="9"/>
    <w:rPr>
      <w:rFonts w:ascii="Arial" w:hAnsi="Arial" w:eastAsia="Arial" w:cs="Arial"/>
      <w:b/>
      <w:bCs/>
      <w:sz w:val="22"/>
      <w:szCs w:val="22"/>
    </w:rPr>
  </w:style>
  <w:style w:type="character" w:styleId="900">
    <w:name w:val="Heading 7 Char"/>
    <w:basedOn w:val="1053"/>
    <w:link w:val="10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1">
    <w:name w:val="Heading 8 Char"/>
    <w:basedOn w:val="1053"/>
    <w:link w:val="1051"/>
    <w:uiPriority w:val="9"/>
    <w:rPr>
      <w:rFonts w:ascii="Arial" w:hAnsi="Arial" w:eastAsia="Arial" w:cs="Arial"/>
      <w:i/>
      <w:iCs/>
      <w:sz w:val="22"/>
      <w:szCs w:val="22"/>
    </w:rPr>
  </w:style>
  <w:style w:type="character" w:styleId="902">
    <w:name w:val="Heading 9 Char"/>
    <w:basedOn w:val="1053"/>
    <w:link w:val="1052"/>
    <w:uiPriority w:val="9"/>
    <w:rPr>
      <w:rFonts w:ascii="Arial" w:hAnsi="Arial" w:eastAsia="Arial" w:cs="Arial"/>
      <w:i/>
      <w:iCs/>
      <w:sz w:val="21"/>
      <w:szCs w:val="21"/>
    </w:rPr>
  </w:style>
  <w:style w:type="character" w:styleId="903">
    <w:name w:val="Title Char"/>
    <w:basedOn w:val="1053"/>
    <w:link w:val="1115"/>
    <w:uiPriority w:val="10"/>
    <w:rPr>
      <w:sz w:val="48"/>
      <w:szCs w:val="48"/>
    </w:rPr>
  </w:style>
  <w:style w:type="paragraph" w:styleId="904">
    <w:name w:val="Subtitle"/>
    <w:basedOn w:val="1043"/>
    <w:next w:val="1043"/>
    <w:link w:val="905"/>
    <w:uiPriority w:val="11"/>
    <w:qFormat/>
    <w:pPr>
      <w:spacing w:before="200" w:after="200"/>
    </w:pPr>
    <w:rPr>
      <w:sz w:val="24"/>
      <w:szCs w:val="24"/>
    </w:rPr>
  </w:style>
  <w:style w:type="character" w:styleId="905">
    <w:name w:val="Subtitle Char"/>
    <w:basedOn w:val="1053"/>
    <w:link w:val="904"/>
    <w:uiPriority w:val="11"/>
    <w:rPr>
      <w:sz w:val="24"/>
      <w:szCs w:val="24"/>
    </w:rPr>
  </w:style>
  <w:style w:type="paragraph" w:styleId="906">
    <w:name w:val="Quote"/>
    <w:basedOn w:val="1043"/>
    <w:next w:val="1043"/>
    <w:link w:val="907"/>
    <w:uiPriority w:val="29"/>
    <w:qFormat/>
    <w:pPr>
      <w:ind w:left="720" w:right="720"/>
    </w:pPr>
    <w:rPr>
      <w:i/>
    </w:rPr>
  </w:style>
  <w:style w:type="character" w:styleId="907">
    <w:name w:val="Quote Char"/>
    <w:link w:val="906"/>
    <w:uiPriority w:val="29"/>
    <w:rPr>
      <w:i/>
    </w:rPr>
  </w:style>
  <w:style w:type="paragraph" w:styleId="908">
    <w:name w:val="Intense Quote"/>
    <w:basedOn w:val="1043"/>
    <w:next w:val="1043"/>
    <w:link w:val="9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9">
    <w:name w:val="Intense Quote Char"/>
    <w:link w:val="908"/>
    <w:uiPriority w:val="30"/>
    <w:rPr>
      <w:i/>
    </w:rPr>
  </w:style>
  <w:style w:type="character" w:styleId="910">
    <w:name w:val="Header Char"/>
    <w:basedOn w:val="1053"/>
    <w:link w:val="1067"/>
    <w:uiPriority w:val="99"/>
  </w:style>
  <w:style w:type="character" w:styleId="911">
    <w:name w:val="Footer Char"/>
    <w:basedOn w:val="1053"/>
    <w:link w:val="1069"/>
    <w:uiPriority w:val="99"/>
  </w:style>
  <w:style w:type="character" w:styleId="912">
    <w:name w:val="Caption Char"/>
    <w:basedOn w:val="1053"/>
    <w:link w:val="1085"/>
    <w:uiPriority w:val="35"/>
    <w:rPr>
      <w:b/>
      <w:bCs/>
      <w:color w:val="4f81bd" w:themeColor="accent1"/>
      <w:sz w:val="18"/>
      <w:szCs w:val="18"/>
    </w:rPr>
  </w:style>
  <w:style w:type="table" w:styleId="913">
    <w:name w:val="Table Grid"/>
    <w:basedOn w:val="105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4">
    <w:name w:val="Table Grid Light"/>
    <w:basedOn w:val="10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5">
    <w:name w:val="Plain Table 1"/>
    <w:basedOn w:val="10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6">
    <w:name w:val="Plain Table 2"/>
    <w:basedOn w:val="10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7">
    <w:name w:val="Plain Table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8">
    <w:name w:val="Plain Table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Plain Table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0">
    <w:name w:val="Grid Table 1 Light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1 Light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1 Light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Grid Table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2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2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3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3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4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2">
    <w:name w:val="Grid Table 4 - Accent 1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3">
    <w:name w:val="Grid Table 4 - Accent 2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4">
    <w:name w:val="Grid Table 4 - Accent 3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5">
    <w:name w:val="Grid Table 4 - Accent 4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6">
    <w:name w:val="Grid Table 4 - Accent 5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7">
    <w:name w:val="Grid Table 4 - Accent 6"/>
    <w:basedOn w:val="10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8">
    <w:name w:val="Grid Table 5 Dark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9">
    <w:name w:val="Grid Table 5 Dark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52">
    <w:name w:val="Grid Table 5 Dark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3">
    <w:name w:val="Grid Table 5 Dark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4">
    <w:name w:val="Grid Table 5 Dark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5">
    <w:name w:val="Grid Table 6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6">
    <w:name w:val="Grid Table 6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7">
    <w:name w:val="Grid Table 6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8">
    <w:name w:val="Grid Table 6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9">
    <w:name w:val="Grid Table 6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0">
    <w:name w:val="Grid Table 6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1">
    <w:name w:val="Grid Table 6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2">
    <w:name w:val="Grid Table 7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7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7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1 Light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1 Light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List Table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7">
    <w:name w:val="List Table 2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8">
    <w:name w:val="List Table 2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9">
    <w:name w:val="List Table 2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0">
    <w:name w:val="List Table 2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1">
    <w:name w:val="List Table 2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2">
    <w:name w:val="List Table 2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3">
    <w:name w:val="List Table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3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3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4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4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5 Dark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5 Dark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3">
    <w:name w:val="List Table 5 Dark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4">
    <w:name w:val="List Table 6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5">
    <w:name w:val="List Table 6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6">
    <w:name w:val="List Table 6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7">
    <w:name w:val="List Table 6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8">
    <w:name w:val="List Table 6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9">
    <w:name w:val="List Table 6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0">
    <w:name w:val="List Table 6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1">
    <w:name w:val="List Table 7 Colorful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2">
    <w:name w:val="List Table 7 Colorful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3">
    <w:name w:val="List Table 7 Colorful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4">
    <w:name w:val="List Table 7 Colorful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5">
    <w:name w:val="List Table 7 Colorful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6">
    <w:name w:val="List Table 7 Colorful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7">
    <w:name w:val="List Table 7 Colorful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8">
    <w:name w:val="Lined - Accent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9">
    <w:name w:val="Lined - Accent 1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0">
    <w:name w:val="Lined - Accent 2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1">
    <w:name w:val="Lined - Accent 3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2">
    <w:name w:val="Lined - Accent 4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3">
    <w:name w:val="Lined - Accent 5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4">
    <w:name w:val="Lined - Accent 6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5">
    <w:name w:val="Bordered &amp; Lined - Accent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6">
    <w:name w:val="Bordered &amp; Lined - Accent 1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7">
    <w:name w:val="Bordered &amp; Lined - Accent 2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8">
    <w:name w:val="Bordered &amp; Lined - Accent 3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9">
    <w:name w:val="Bordered &amp; Lined - Accent 4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0">
    <w:name w:val="Bordered &amp; Lined - Accent 5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1">
    <w:name w:val="Bordered &amp; Lined - Accent 6"/>
    <w:basedOn w:val="10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2">
    <w:name w:val="Bordered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3">
    <w:name w:val="Bordered - Accent 1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4">
    <w:name w:val="Bordered - Accent 2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5">
    <w:name w:val="Bordered - Accent 3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6">
    <w:name w:val="Bordered - Accent 4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7">
    <w:name w:val="Bordered - Accent 5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8">
    <w:name w:val="Bordered - Accent 6"/>
    <w:basedOn w:val="10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9">
    <w:name w:val="Footnote Text Char"/>
    <w:link w:val="1082"/>
    <w:uiPriority w:val="99"/>
    <w:rPr>
      <w:sz w:val="18"/>
    </w:rPr>
  </w:style>
  <w:style w:type="character" w:styleId="1040">
    <w:name w:val="Endnote Text Char"/>
    <w:link w:val="1119"/>
    <w:uiPriority w:val="99"/>
    <w:rPr>
      <w:sz w:val="20"/>
    </w:rPr>
  </w:style>
  <w:style w:type="paragraph" w:styleId="1041">
    <w:name w:val="TOC Heading"/>
    <w:uiPriority w:val="39"/>
    <w:unhideWhenUsed/>
  </w:style>
  <w:style w:type="paragraph" w:styleId="1042">
    <w:name w:val="table of figures"/>
    <w:basedOn w:val="1043"/>
    <w:next w:val="1043"/>
    <w:uiPriority w:val="99"/>
    <w:unhideWhenUsed/>
    <w:pPr>
      <w:spacing w:after="0" w:afterAutospacing="0"/>
    </w:pPr>
  </w:style>
  <w:style w:type="paragraph" w:styleId="104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4">
    <w:name w:val="Heading 1"/>
    <w:basedOn w:val="1043"/>
    <w:next w:val="1043"/>
    <w:link w:val="1056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5">
    <w:name w:val="Heading 2"/>
    <w:basedOn w:val="1043"/>
    <w:next w:val="1043"/>
    <w:link w:val="1057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6">
    <w:name w:val="Heading 3"/>
    <w:basedOn w:val="1043"/>
    <w:next w:val="1043"/>
    <w:link w:val="105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7">
    <w:name w:val="Heading 4"/>
    <w:basedOn w:val="1043"/>
    <w:next w:val="1043"/>
    <w:link w:val="105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8">
    <w:name w:val="Heading 5"/>
    <w:basedOn w:val="1043"/>
    <w:next w:val="1043"/>
    <w:link w:val="106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9">
    <w:name w:val="Heading 6"/>
    <w:basedOn w:val="1043"/>
    <w:next w:val="1043"/>
    <w:link w:val="106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50">
    <w:name w:val="Heading 7"/>
    <w:basedOn w:val="1043"/>
    <w:next w:val="1043"/>
    <w:link w:val="106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51">
    <w:name w:val="Heading 8"/>
    <w:basedOn w:val="1043"/>
    <w:next w:val="1043"/>
    <w:link w:val="106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52">
    <w:name w:val="Heading 9"/>
    <w:basedOn w:val="1043"/>
    <w:next w:val="1043"/>
    <w:link w:val="106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53" w:default="1">
    <w:name w:val="Default Paragraph Font"/>
    <w:uiPriority w:val="1"/>
    <w:semiHidden/>
    <w:unhideWhenUsed/>
  </w:style>
  <w:style w:type="table" w:styleId="10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5" w:default="1">
    <w:name w:val="No List"/>
    <w:uiPriority w:val="99"/>
    <w:semiHidden/>
    <w:unhideWhenUsed/>
  </w:style>
  <w:style w:type="character" w:styleId="1056" w:customStyle="1">
    <w:name w:val="Заголовок 1 Знак"/>
    <w:link w:val="1044"/>
    <w:rPr>
      <w:rFonts w:ascii="Cambria" w:hAnsi="Cambria"/>
      <w:b/>
      <w:bCs/>
      <w:sz w:val="32"/>
      <w:szCs w:val="32"/>
    </w:rPr>
  </w:style>
  <w:style w:type="character" w:styleId="1057" w:customStyle="1">
    <w:name w:val="Заголовок 2 Знак"/>
    <w:link w:val="1045"/>
    <w:rPr>
      <w:rFonts w:ascii="Cambria" w:hAnsi="Cambria"/>
      <w:b/>
      <w:bCs/>
      <w:i/>
      <w:iCs/>
      <w:sz w:val="28"/>
      <w:szCs w:val="28"/>
    </w:rPr>
  </w:style>
  <w:style w:type="character" w:styleId="1058" w:customStyle="1">
    <w:name w:val="Заголовок 3 Знак"/>
    <w:link w:val="1046"/>
    <w:uiPriority w:val="9"/>
    <w:rPr>
      <w:rFonts w:ascii="Cambria" w:hAnsi="Cambria"/>
      <w:b/>
      <w:bCs/>
      <w:sz w:val="26"/>
      <w:szCs w:val="26"/>
    </w:rPr>
  </w:style>
  <w:style w:type="character" w:styleId="1059" w:customStyle="1">
    <w:name w:val="Заголовок 4 Знак"/>
    <w:link w:val="1047"/>
    <w:uiPriority w:val="9"/>
    <w:rPr>
      <w:rFonts w:ascii="Calibri" w:hAnsi="Calibri"/>
      <w:b/>
      <w:bCs/>
      <w:sz w:val="28"/>
      <w:szCs w:val="28"/>
    </w:rPr>
  </w:style>
  <w:style w:type="character" w:styleId="1060" w:customStyle="1">
    <w:name w:val="Заголовок 5 Знак"/>
    <w:link w:val="1048"/>
    <w:uiPriority w:val="9"/>
    <w:rPr>
      <w:rFonts w:ascii="Calibri" w:hAnsi="Calibri"/>
      <w:b/>
      <w:bCs/>
      <w:i/>
      <w:iCs/>
      <w:sz w:val="26"/>
      <w:szCs w:val="26"/>
    </w:rPr>
  </w:style>
  <w:style w:type="character" w:styleId="1061" w:customStyle="1">
    <w:name w:val="Заголовок 6 Знак"/>
    <w:link w:val="1049"/>
    <w:uiPriority w:val="9"/>
    <w:rPr>
      <w:rFonts w:ascii="Calibri" w:hAnsi="Calibri"/>
      <w:b/>
      <w:bCs/>
    </w:rPr>
  </w:style>
  <w:style w:type="character" w:styleId="1062" w:customStyle="1">
    <w:name w:val="Заголовок 7 Знак"/>
    <w:link w:val="1050"/>
    <w:uiPriority w:val="9"/>
    <w:rPr>
      <w:rFonts w:ascii="Calibri" w:hAnsi="Calibri"/>
      <w:sz w:val="24"/>
      <w:szCs w:val="24"/>
    </w:rPr>
  </w:style>
  <w:style w:type="character" w:styleId="1063" w:customStyle="1">
    <w:name w:val="Заголовок 8 Знак"/>
    <w:link w:val="1051"/>
    <w:uiPriority w:val="9"/>
    <w:rPr>
      <w:rFonts w:ascii="Calibri" w:hAnsi="Calibri"/>
      <w:i/>
      <w:iCs/>
      <w:sz w:val="24"/>
      <w:szCs w:val="24"/>
    </w:rPr>
  </w:style>
  <w:style w:type="character" w:styleId="1064" w:customStyle="1">
    <w:name w:val="Заголовок 9 Знак"/>
    <w:link w:val="1052"/>
    <w:uiPriority w:val="9"/>
    <w:rPr>
      <w:rFonts w:ascii="Cambria" w:hAnsi="Cambria"/>
    </w:rPr>
  </w:style>
  <w:style w:type="paragraph" w:styleId="1065">
    <w:name w:val="Balloon Text"/>
    <w:basedOn w:val="1043"/>
    <w:link w:val="1066"/>
    <w:uiPriority w:val="99"/>
    <w:semiHidden/>
    <w:rPr>
      <w:rFonts w:ascii="Tahoma" w:hAnsi="Tahoma"/>
      <w:sz w:val="16"/>
      <w:szCs w:val="16"/>
    </w:rPr>
  </w:style>
  <w:style w:type="character" w:styleId="1066" w:customStyle="1">
    <w:name w:val="Текст выноски Знак"/>
    <w:link w:val="1065"/>
    <w:uiPriority w:val="99"/>
    <w:semiHidden/>
    <w:rPr>
      <w:rFonts w:ascii="Tahoma" w:hAnsi="Tahoma" w:cs="Tahoma"/>
      <w:sz w:val="16"/>
      <w:szCs w:val="16"/>
    </w:rPr>
  </w:style>
  <w:style w:type="paragraph" w:styleId="1067">
    <w:name w:val="Header"/>
    <w:basedOn w:val="1043"/>
    <w:link w:val="106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8" w:customStyle="1">
    <w:name w:val="Верхний колонтитул Знак"/>
    <w:link w:val="1067"/>
    <w:uiPriority w:val="99"/>
    <w:rPr>
      <w:sz w:val="28"/>
      <w:szCs w:val="28"/>
    </w:rPr>
  </w:style>
  <w:style w:type="paragraph" w:styleId="1069">
    <w:name w:val="Footer"/>
    <w:basedOn w:val="1043"/>
    <w:link w:val="107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70" w:customStyle="1">
    <w:name w:val="Нижний колонтитул Знак"/>
    <w:link w:val="1069"/>
    <w:uiPriority w:val="99"/>
    <w:rPr>
      <w:sz w:val="28"/>
      <w:szCs w:val="28"/>
    </w:rPr>
  </w:style>
  <w:style w:type="character" w:styleId="1071">
    <w:name w:val="Hyperlink"/>
    <w:rPr>
      <w:color w:val="0000ff"/>
      <w:u w:val="single"/>
    </w:rPr>
  </w:style>
  <w:style w:type="character" w:styleId="1072">
    <w:name w:val="footnote reference"/>
    <w:uiPriority w:val="99"/>
    <w:rPr>
      <w:vertAlign w:val="superscript"/>
    </w:rPr>
  </w:style>
  <w:style w:type="character" w:styleId="107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4">
    <w:name w:val="toc 1"/>
    <w:basedOn w:val="1043"/>
    <w:next w:val="1043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5">
    <w:name w:val="toc 2"/>
    <w:basedOn w:val="1043"/>
    <w:next w:val="1043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6">
    <w:name w:val="toc 3"/>
    <w:basedOn w:val="1043"/>
    <w:next w:val="1043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7">
    <w:name w:val="toc 4"/>
    <w:basedOn w:val="1043"/>
    <w:next w:val="1043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8">
    <w:name w:val="FollowedHyperlink"/>
    <w:uiPriority w:val="99"/>
    <w:rPr>
      <w:color w:val="800080"/>
      <w:u w:val="single"/>
    </w:rPr>
  </w:style>
  <w:style w:type="paragraph" w:styleId="1079">
    <w:name w:val="Document Map"/>
    <w:basedOn w:val="1043"/>
    <w:link w:val="108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80" w:customStyle="1">
    <w:name w:val="Схема документа Знак"/>
    <w:link w:val="1079"/>
    <w:uiPriority w:val="99"/>
    <w:semiHidden/>
    <w:rPr>
      <w:rFonts w:ascii="Tahoma" w:hAnsi="Tahoma" w:cs="Tahoma"/>
      <w:sz w:val="16"/>
      <w:szCs w:val="16"/>
    </w:rPr>
  </w:style>
  <w:style w:type="paragraph" w:styleId="1081" w:customStyle="1">
    <w:name w:val="Таблица шапка"/>
    <w:basedOn w:val="104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82">
    <w:name w:val="footnote text"/>
    <w:basedOn w:val="1043"/>
    <w:link w:val="1083"/>
    <w:uiPriority w:val="99"/>
    <w:semiHidden/>
    <w:pPr>
      <w:spacing w:line="240" w:lineRule="auto"/>
    </w:pPr>
    <w:rPr>
      <w:sz w:val="20"/>
      <w:szCs w:val="20"/>
    </w:rPr>
  </w:style>
  <w:style w:type="character" w:styleId="1083" w:customStyle="1">
    <w:name w:val="Текст сноски Знак"/>
    <w:link w:val="1082"/>
    <w:uiPriority w:val="99"/>
    <w:semiHidden/>
    <w:rPr>
      <w:sz w:val="20"/>
      <w:szCs w:val="20"/>
    </w:rPr>
  </w:style>
  <w:style w:type="paragraph" w:styleId="1084" w:customStyle="1">
    <w:name w:val="Таблица текст"/>
    <w:basedOn w:val="104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5">
    <w:name w:val="Caption"/>
    <w:basedOn w:val="1043"/>
    <w:next w:val="1043"/>
    <w:link w:val="912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6">
    <w:name w:val="toc 5"/>
    <w:basedOn w:val="1043"/>
    <w:next w:val="1043"/>
    <w:uiPriority w:val="99"/>
    <w:semiHidden/>
    <w:pPr>
      <w:ind w:left="1120"/>
      <w:jc w:val="left"/>
    </w:pPr>
    <w:rPr>
      <w:sz w:val="18"/>
      <w:szCs w:val="18"/>
    </w:rPr>
  </w:style>
  <w:style w:type="paragraph" w:styleId="1087">
    <w:name w:val="toc 6"/>
    <w:basedOn w:val="1043"/>
    <w:next w:val="1043"/>
    <w:uiPriority w:val="99"/>
    <w:semiHidden/>
    <w:pPr>
      <w:ind w:left="1400"/>
      <w:jc w:val="left"/>
    </w:pPr>
    <w:rPr>
      <w:sz w:val="18"/>
      <w:szCs w:val="18"/>
    </w:rPr>
  </w:style>
  <w:style w:type="paragraph" w:styleId="1088">
    <w:name w:val="toc 7"/>
    <w:basedOn w:val="1043"/>
    <w:next w:val="1043"/>
    <w:uiPriority w:val="99"/>
    <w:semiHidden/>
    <w:pPr>
      <w:ind w:left="1680"/>
      <w:jc w:val="left"/>
    </w:pPr>
    <w:rPr>
      <w:sz w:val="18"/>
      <w:szCs w:val="18"/>
    </w:rPr>
  </w:style>
  <w:style w:type="paragraph" w:styleId="1089">
    <w:name w:val="toc 8"/>
    <w:basedOn w:val="1043"/>
    <w:next w:val="1043"/>
    <w:uiPriority w:val="99"/>
    <w:semiHidden/>
    <w:pPr>
      <w:ind w:left="1960"/>
      <w:jc w:val="left"/>
    </w:pPr>
    <w:rPr>
      <w:sz w:val="18"/>
      <w:szCs w:val="18"/>
    </w:rPr>
  </w:style>
  <w:style w:type="paragraph" w:styleId="1090">
    <w:name w:val="toc 9"/>
    <w:basedOn w:val="1043"/>
    <w:next w:val="1043"/>
    <w:uiPriority w:val="99"/>
    <w:semiHidden/>
    <w:pPr>
      <w:ind w:left="2240"/>
      <w:jc w:val="left"/>
    </w:pPr>
    <w:rPr>
      <w:sz w:val="18"/>
      <w:szCs w:val="18"/>
    </w:rPr>
  </w:style>
  <w:style w:type="paragraph" w:styleId="1091" w:customStyle="1">
    <w:name w:val="маркированный"/>
    <w:basedOn w:val="1043"/>
    <w:uiPriority w:val="99"/>
    <w:pPr>
      <w:ind w:firstLine="0"/>
    </w:pPr>
  </w:style>
  <w:style w:type="paragraph" w:styleId="1092" w:customStyle="1">
    <w:name w:val="Пункт"/>
    <w:basedOn w:val="104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93" w:customStyle="1">
    <w:name w:val="Пункт Знак"/>
    <w:rPr>
      <w:sz w:val="28"/>
      <w:szCs w:val="28"/>
      <w:lang w:val="ru-RU" w:eastAsia="ru-RU"/>
    </w:rPr>
  </w:style>
  <w:style w:type="paragraph" w:styleId="1094" w:customStyle="1">
    <w:name w:val="Подпункт"/>
    <w:basedOn w:val="109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5" w:customStyle="1">
    <w:name w:val="Подпункт Знак"/>
    <w:uiPriority w:val="99"/>
  </w:style>
  <w:style w:type="character" w:styleId="109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7" w:customStyle="1">
    <w:name w:val="Пункт-2"/>
    <w:basedOn w:val="1092"/>
    <w:uiPriority w:val="99"/>
    <w:pPr>
      <w:keepNext/>
      <w:outlineLvl w:val="2"/>
    </w:pPr>
    <w:rPr>
      <w:b/>
      <w:bCs/>
    </w:rPr>
  </w:style>
  <w:style w:type="paragraph" w:styleId="1098" w:customStyle="1">
    <w:name w:val="Подподпункт"/>
    <w:basedOn w:val="109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9">
    <w:name w:val="List Number"/>
    <w:basedOn w:val="1043"/>
    <w:uiPriority w:val="99"/>
    <w:pPr>
      <w:ind w:firstLine="0"/>
      <w:spacing w:before="60"/>
    </w:pPr>
  </w:style>
  <w:style w:type="paragraph" w:styleId="1100" w:customStyle="1">
    <w:name w:val="Текст таблицы"/>
    <w:basedOn w:val="104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101" w:customStyle="1">
    <w:name w:val="Пункт б/н"/>
    <w:basedOn w:val="1043"/>
    <w:uiPriority w:val="99"/>
    <w:pPr>
      <w:tabs>
        <w:tab w:val="left" w:pos="1134" w:leader="none"/>
      </w:tabs>
    </w:pPr>
  </w:style>
  <w:style w:type="paragraph" w:styleId="1102">
    <w:name w:val="List Bullet"/>
    <w:basedOn w:val="1043"/>
    <w:pPr>
      <w:ind w:firstLine="0"/>
    </w:pPr>
  </w:style>
  <w:style w:type="paragraph" w:styleId="1103">
    <w:name w:val="Body Text 2"/>
    <w:basedOn w:val="1043"/>
    <w:link w:val="1104"/>
    <w:uiPriority w:val="99"/>
    <w:pPr>
      <w:ind w:left="5760" w:firstLine="0"/>
      <w:jc w:val="left"/>
      <w:spacing w:line="240" w:lineRule="auto"/>
    </w:pPr>
  </w:style>
  <w:style w:type="character" w:styleId="1104" w:customStyle="1">
    <w:name w:val="Основной текст 2 Знак"/>
    <w:link w:val="1103"/>
    <w:uiPriority w:val="99"/>
    <w:semiHidden/>
    <w:rPr>
      <w:sz w:val="28"/>
      <w:szCs w:val="28"/>
    </w:rPr>
  </w:style>
  <w:style w:type="paragraph" w:styleId="1105">
    <w:name w:val="annotation text"/>
    <w:basedOn w:val="1043"/>
    <w:link w:val="1109"/>
    <w:semiHidden/>
    <w:rPr>
      <w:sz w:val="20"/>
      <w:szCs w:val="20"/>
    </w:rPr>
  </w:style>
  <w:style w:type="character" w:styleId="1106">
    <w:name w:val="annotation reference"/>
    <w:semiHidden/>
    <w:rPr>
      <w:sz w:val="16"/>
    </w:rPr>
  </w:style>
  <w:style w:type="paragraph" w:styleId="1107" w:customStyle="1">
    <w:name w:val="Пункт_3"/>
    <w:basedOn w:val="1043"/>
    <w:uiPriority w:val="99"/>
    <w:pPr>
      <w:ind w:firstLine="0"/>
      <w:spacing w:line="240" w:lineRule="auto"/>
    </w:pPr>
  </w:style>
  <w:style w:type="paragraph" w:styleId="1108">
    <w:name w:val="annotation subject"/>
    <w:basedOn w:val="1105"/>
    <w:next w:val="1105"/>
    <w:link w:val="1110"/>
    <w:uiPriority w:val="99"/>
    <w:semiHidden/>
    <w:unhideWhenUsed/>
    <w:rPr>
      <w:b/>
      <w:bCs/>
    </w:rPr>
  </w:style>
  <w:style w:type="character" w:styleId="1109" w:customStyle="1">
    <w:name w:val="Текст примечания Знак"/>
    <w:basedOn w:val="1053"/>
    <w:link w:val="1105"/>
    <w:semiHidden/>
  </w:style>
  <w:style w:type="character" w:styleId="1110" w:customStyle="1">
    <w:name w:val="Тема примечания Знак"/>
    <w:link w:val="1108"/>
    <w:uiPriority w:val="99"/>
    <w:semiHidden/>
    <w:rPr>
      <w:b/>
      <w:bCs/>
    </w:rPr>
  </w:style>
  <w:style w:type="paragraph" w:styleId="1111">
    <w:name w:val="List Paragraph"/>
    <w:basedOn w:val="1043"/>
    <w:link w:val="112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12">
    <w:name w:val="Normal (Web)"/>
    <w:basedOn w:val="104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13">
    <w:name w:val="Body Text"/>
    <w:basedOn w:val="1043"/>
    <w:link w:val="1114"/>
    <w:uiPriority w:val="99"/>
    <w:semiHidden/>
    <w:unhideWhenUsed/>
    <w:pPr>
      <w:spacing w:after="120"/>
    </w:pPr>
  </w:style>
  <w:style w:type="character" w:styleId="1114" w:customStyle="1">
    <w:name w:val="Основной текст Знак"/>
    <w:link w:val="1113"/>
    <w:uiPriority w:val="99"/>
    <w:semiHidden/>
    <w:rPr>
      <w:sz w:val="28"/>
      <w:szCs w:val="28"/>
    </w:rPr>
  </w:style>
  <w:style w:type="paragraph" w:styleId="1115">
    <w:name w:val="Title"/>
    <w:basedOn w:val="1043"/>
    <w:link w:val="1116"/>
    <w:qFormat/>
    <w:pPr>
      <w:ind w:firstLine="0"/>
      <w:jc w:val="center"/>
      <w:spacing w:line="240" w:lineRule="auto"/>
    </w:pPr>
    <w:rPr>
      <w:b/>
      <w:szCs w:val="20"/>
    </w:rPr>
  </w:style>
  <w:style w:type="character" w:styleId="1116" w:customStyle="1">
    <w:name w:val="Заголовок Знак"/>
    <w:link w:val="1115"/>
    <w:rPr>
      <w:b/>
      <w:sz w:val="28"/>
    </w:rPr>
  </w:style>
  <w:style w:type="paragraph" w:styleId="1117">
    <w:name w:val="Revision"/>
    <w:hidden/>
    <w:uiPriority w:val="99"/>
    <w:semiHidden/>
    <w:rPr>
      <w:sz w:val="28"/>
      <w:szCs w:val="28"/>
    </w:rPr>
  </w:style>
  <w:style w:type="character" w:styleId="111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9">
    <w:name w:val="endnote text"/>
    <w:basedOn w:val="1043"/>
    <w:link w:val="112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20" w:customStyle="1">
    <w:name w:val="Текст концевой сноски Знак"/>
    <w:basedOn w:val="1053"/>
    <w:link w:val="1119"/>
    <w:uiPriority w:val="99"/>
    <w:rPr>
      <w:bCs/>
      <w:lang w:eastAsia="ar-SA"/>
    </w:rPr>
  </w:style>
  <w:style w:type="character" w:styleId="1121">
    <w:name w:val="endnote reference"/>
    <w:basedOn w:val="1053"/>
    <w:uiPriority w:val="99"/>
    <w:semiHidden/>
    <w:unhideWhenUsed/>
    <w:rPr>
      <w:vertAlign w:val="superscript"/>
    </w:rPr>
  </w:style>
  <w:style w:type="character" w:styleId="1122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2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4">
    <w:name w:val="No Spacing"/>
    <w:link w:val="1125"/>
    <w:uiPriority w:val="1"/>
    <w:qFormat/>
    <w:pPr>
      <w:ind w:firstLine="567"/>
      <w:jc w:val="both"/>
    </w:pPr>
    <w:rPr>
      <w:sz w:val="28"/>
      <w:szCs w:val="28"/>
    </w:rPr>
  </w:style>
  <w:style w:type="character" w:styleId="1125" w:customStyle="1">
    <w:name w:val="Без интервала Знак"/>
    <w:link w:val="1124"/>
    <w:uiPriority w:val="1"/>
    <w:rPr>
      <w:sz w:val="28"/>
      <w:szCs w:val="28"/>
    </w:rPr>
  </w:style>
  <w:style w:type="character" w:styleId="1126" w:customStyle="1">
    <w:name w:val="Абзац списка Знак"/>
    <w:basedOn w:val="1053"/>
    <w:link w:val="1111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69</cp:revision>
  <dcterms:created xsi:type="dcterms:W3CDTF">2025-01-16T03:18:00Z</dcterms:created>
  <dcterms:modified xsi:type="dcterms:W3CDTF">2026-09-02T11:35:53Z</dcterms:modified>
</cp:coreProperties>
</file>